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 Foreclosure or commercial sale of timeshare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Foreclosure or commercial sale of timeshare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§595. FORECLOSURE OR COMMERCIAL SALE OF TIMESHARE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