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2201-A</w:t>
        <w:t xml:space="preserve">.  </w:t>
      </w:r>
      <w:r>
        <w:rPr>
          <w:b/>
        </w:rPr>
        <w:t xml:space="preserve">Sunset; 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§8 (NEW). PL 1993, c. 410, §EE1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§2201-A. Sunset;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§2201-A. Sunset;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§2201-A. SUNSET;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